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55B1F1" w14:textId="77777777" w:rsidR="00021C04" w:rsidRDefault="00021C04" w:rsidP="00037ADA">
      <w:pPr>
        <w:ind w:left="450" w:hanging="450"/>
        <w:jc w:val="center"/>
        <w:rPr>
          <w:rFonts w:ascii="Optima" w:hAnsi="Optima"/>
          <w:bCs/>
          <w:sz w:val="28"/>
          <w:szCs w:val="22"/>
        </w:rPr>
      </w:pPr>
    </w:p>
    <w:p w14:paraId="34F4BC09" w14:textId="31C504CB" w:rsidR="00A73C23" w:rsidRDefault="00037ADA" w:rsidP="00037ADA">
      <w:pPr>
        <w:ind w:left="450" w:hanging="450"/>
        <w:jc w:val="center"/>
        <w:rPr>
          <w:rFonts w:ascii="Optima" w:hAnsi="Optima"/>
          <w:bCs/>
          <w:sz w:val="28"/>
          <w:szCs w:val="22"/>
        </w:rPr>
      </w:pPr>
      <w:r w:rsidRPr="00037ADA">
        <w:rPr>
          <w:rFonts w:ascii="Optima" w:hAnsi="Optima"/>
          <w:bCs/>
          <w:sz w:val="28"/>
          <w:szCs w:val="22"/>
        </w:rPr>
        <w:t xml:space="preserve">Minutes of </w:t>
      </w:r>
      <w:r w:rsidR="00D0549D">
        <w:rPr>
          <w:rFonts w:ascii="Optima" w:hAnsi="Optima"/>
          <w:bCs/>
          <w:sz w:val="28"/>
          <w:szCs w:val="22"/>
        </w:rPr>
        <w:t>E</w:t>
      </w:r>
      <w:r w:rsidR="0069791F">
        <w:rPr>
          <w:rFonts w:ascii="Optima" w:hAnsi="Optima"/>
          <w:bCs/>
          <w:sz w:val="28"/>
          <w:szCs w:val="22"/>
        </w:rPr>
        <w:t>vent</w:t>
      </w:r>
    </w:p>
    <w:p w14:paraId="19609CD7" w14:textId="77777777" w:rsidR="00037ADA" w:rsidRPr="002706C7" w:rsidRDefault="00037ADA" w:rsidP="00037ADA">
      <w:pPr>
        <w:ind w:left="450" w:hanging="450"/>
        <w:jc w:val="center"/>
        <w:rPr>
          <w:rFonts w:ascii="Optima" w:hAnsi="Optima"/>
          <w:bCs/>
          <w:sz w:val="22"/>
          <w:szCs w:val="22"/>
        </w:rPr>
      </w:pPr>
    </w:p>
    <w:p w14:paraId="2BDE73DF" w14:textId="6F1F81D3" w:rsidR="00A73C23" w:rsidRPr="002706C7" w:rsidRDefault="00037ADA" w:rsidP="00A73C23">
      <w:pPr>
        <w:ind w:left="450" w:hanging="450"/>
        <w:jc w:val="center"/>
        <w:rPr>
          <w:rFonts w:ascii="Optima" w:hAnsi="Optima"/>
          <w:bCs/>
          <w:sz w:val="22"/>
          <w:szCs w:val="22"/>
        </w:rPr>
      </w:pPr>
      <w:r>
        <w:rPr>
          <w:rFonts w:ascii="Optima" w:hAnsi="Optima"/>
          <w:bCs/>
          <w:sz w:val="22"/>
          <w:szCs w:val="22"/>
        </w:rPr>
        <w:t>Seminar – Dr. Denny Yu</w:t>
      </w:r>
    </w:p>
    <w:p w14:paraId="100FFA3F" w14:textId="00EA770E" w:rsidR="00A73C23" w:rsidRPr="0055020C" w:rsidRDefault="005601A7" w:rsidP="00A73C23">
      <w:pPr>
        <w:ind w:left="450" w:hanging="450"/>
        <w:jc w:val="center"/>
        <w:rPr>
          <w:rFonts w:ascii="Microsoft YaHei" w:eastAsia="Microsoft YaHei" w:hAnsi="Microsoft YaHei" w:cs="Microsoft YaHei"/>
          <w:bCs/>
          <w:sz w:val="22"/>
          <w:szCs w:val="22"/>
          <w:lang w:eastAsia="zh-CN"/>
        </w:rPr>
      </w:pPr>
      <w:r>
        <w:rPr>
          <w:rFonts w:ascii="Optima" w:hAnsi="Optima"/>
          <w:bCs/>
          <w:sz w:val="22"/>
          <w:szCs w:val="22"/>
        </w:rPr>
        <w:t>Tuesday</w:t>
      </w:r>
      <w:r w:rsidR="00A73C23" w:rsidRPr="002706C7">
        <w:rPr>
          <w:rFonts w:ascii="Optima" w:hAnsi="Optima"/>
          <w:bCs/>
          <w:sz w:val="22"/>
          <w:szCs w:val="22"/>
        </w:rPr>
        <w:t xml:space="preserve">, </w:t>
      </w:r>
      <w:r>
        <w:rPr>
          <w:rFonts w:ascii="Optima" w:hAnsi="Optima"/>
          <w:bCs/>
          <w:sz w:val="22"/>
          <w:szCs w:val="22"/>
        </w:rPr>
        <w:t>September</w:t>
      </w:r>
      <w:r w:rsidR="00A73C23" w:rsidRPr="002706C7">
        <w:rPr>
          <w:rFonts w:ascii="Optima" w:hAnsi="Optima"/>
          <w:bCs/>
          <w:sz w:val="22"/>
          <w:szCs w:val="22"/>
        </w:rPr>
        <w:t xml:space="preserve"> 1</w:t>
      </w:r>
      <w:r>
        <w:rPr>
          <w:rFonts w:ascii="Optima" w:hAnsi="Optima"/>
          <w:bCs/>
          <w:sz w:val="22"/>
          <w:szCs w:val="22"/>
        </w:rPr>
        <w:t>3, 2022</w:t>
      </w:r>
      <w:r w:rsidR="00A73C23" w:rsidRPr="002706C7">
        <w:rPr>
          <w:rFonts w:ascii="Optima" w:hAnsi="Optima"/>
          <w:bCs/>
          <w:sz w:val="22"/>
          <w:szCs w:val="22"/>
        </w:rPr>
        <w:t xml:space="preserve">, </w:t>
      </w:r>
      <w:r>
        <w:rPr>
          <w:rFonts w:ascii="Optima" w:hAnsi="Optima"/>
          <w:bCs/>
          <w:sz w:val="22"/>
          <w:szCs w:val="22"/>
        </w:rPr>
        <w:t>01</w:t>
      </w:r>
      <w:r w:rsidR="00A73C23" w:rsidRPr="002706C7">
        <w:rPr>
          <w:rFonts w:ascii="Optima" w:hAnsi="Optima"/>
          <w:bCs/>
          <w:sz w:val="22"/>
          <w:szCs w:val="22"/>
        </w:rPr>
        <w:t xml:space="preserve">:30 </w:t>
      </w:r>
      <w:r w:rsidR="0055020C">
        <w:rPr>
          <w:rFonts w:ascii="Optima" w:hAnsi="Optima"/>
          <w:bCs/>
          <w:sz w:val="22"/>
          <w:szCs w:val="22"/>
        </w:rPr>
        <w:t>P</w:t>
      </w:r>
      <w:r w:rsidR="00A73C23" w:rsidRPr="002706C7">
        <w:rPr>
          <w:rFonts w:ascii="Optima" w:hAnsi="Optima"/>
          <w:bCs/>
          <w:sz w:val="22"/>
          <w:szCs w:val="22"/>
        </w:rPr>
        <w:t xml:space="preserve">M to </w:t>
      </w:r>
      <w:r w:rsidR="0055020C">
        <w:rPr>
          <w:rFonts w:ascii="Optima" w:hAnsi="Optima"/>
          <w:bCs/>
          <w:sz w:val="22"/>
          <w:szCs w:val="22"/>
        </w:rPr>
        <w:t>02</w:t>
      </w:r>
      <w:r w:rsidR="0055020C" w:rsidRPr="002706C7">
        <w:rPr>
          <w:rFonts w:ascii="Optima" w:hAnsi="Optima"/>
          <w:bCs/>
          <w:sz w:val="22"/>
          <w:szCs w:val="22"/>
        </w:rPr>
        <w:t>:</w:t>
      </w:r>
      <w:r w:rsidR="0055020C" w:rsidRPr="0055020C">
        <w:rPr>
          <w:rFonts w:ascii="Optima" w:hAnsi="Optima" w:hint="eastAsia"/>
          <w:bCs/>
          <w:sz w:val="22"/>
          <w:szCs w:val="22"/>
        </w:rPr>
        <w:t>3</w:t>
      </w:r>
      <w:r w:rsidR="0055020C" w:rsidRPr="0055020C">
        <w:rPr>
          <w:rFonts w:ascii="Optima" w:hAnsi="Optima"/>
          <w:bCs/>
          <w:sz w:val="22"/>
          <w:szCs w:val="22"/>
        </w:rPr>
        <w:t>0</w:t>
      </w:r>
      <w:r w:rsidR="0055020C" w:rsidRPr="002706C7">
        <w:rPr>
          <w:rFonts w:ascii="Optima" w:hAnsi="Optima"/>
          <w:bCs/>
          <w:sz w:val="22"/>
          <w:szCs w:val="22"/>
        </w:rPr>
        <w:t xml:space="preserve"> </w:t>
      </w:r>
      <w:r w:rsidR="0055020C">
        <w:rPr>
          <w:rFonts w:ascii="Optima" w:hAnsi="Optima"/>
          <w:bCs/>
          <w:sz w:val="22"/>
          <w:szCs w:val="22"/>
        </w:rPr>
        <w:t>P</w:t>
      </w:r>
      <w:r w:rsidR="0055020C" w:rsidRPr="002706C7">
        <w:rPr>
          <w:rFonts w:ascii="Optima" w:hAnsi="Optima"/>
          <w:bCs/>
          <w:sz w:val="22"/>
          <w:szCs w:val="22"/>
        </w:rPr>
        <w:t>M</w:t>
      </w:r>
    </w:p>
    <w:p w14:paraId="4FFFFA42" w14:textId="15488197" w:rsidR="00A73C23" w:rsidRPr="002706C7" w:rsidRDefault="008C51CE" w:rsidP="00A73C23">
      <w:pPr>
        <w:ind w:left="450" w:hanging="450"/>
        <w:jc w:val="center"/>
        <w:rPr>
          <w:rFonts w:ascii="Optima" w:hAnsi="Optima"/>
          <w:bCs/>
          <w:sz w:val="22"/>
          <w:szCs w:val="22"/>
        </w:rPr>
      </w:pPr>
      <w:r w:rsidRPr="008C51CE">
        <w:rPr>
          <w:rFonts w:ascii="Optima" w:hAnsi="Optima"/>
          <w:bCs/>
          <w:sz w:val="22"/>
          <w:szCs w:val="22"/>
        </w:rPr>
        <w:t>Weil Hall</w:t>
      </w:r>
      <w:r>
        <w:rPr>
          <w:rFonts w:ascii="Optima" w:hAnsi="Optima"/>
          <w:bCs/>
          <w:sz w:val="22"/>
          <w:szCs w:val="22"/>
        </w:rPr>
        <w:t xml:space="preserve"> 406</w:t>
      </w:r>
    </w:p>
    <w:p w14:paraId="2A3098BC" w14:textId="71465E89" w:rsidR="00A73C23" w:rsidRDefault="00A73C23" w:rsidP="00A73C23">
      <w:pPr>
        <w:ind w:left="450" w:hanging="450"/>
        <w:rPr>
          <w:rFonts w:ascii="Optima" w:hAnsi="Optima"/>
          <w:bCs/>
          <w:sz w:val="22"/>
          <w:szCs w:val="22"/>
        </w:rPr>
      </w:pPr>
    </w:p>
    <w:p w14:paraId="44E101C0" w14:textId="77777777" w:rsidR="00EF0644" w:rsidRPr="002706C7" w:rsidRDefault="008C51CE" w:rsidP="00D209CA">
      <w:pPr>
        <w:ind w:left="810" w:hanging="810"/>
        <w:rPr>
          <w:rFonts w:ascii="Optima" w:hAnsi="Optima"/>
          <w:bCs/>
          <w:sz w:val="22"/>
          <w:szCs w:val="22"/>
        </w:rPr>
      </w:pPr>
      <w:r w:rsidRPr="00D209CA">
        <w:rPr>
          <w:rFonts w:ascii="Optima" w:hAnsi="Optima"/>
          <w:b/>
          <w:sz w:val="22"/>
          <w:szCs w:val="22"/>
        </w:rPr>
        <w:t>Subjec</w:t>
      </w:r>
      <w:r w:rsidR="00C71143" w:rsidRPr="00D209CA">
        <w:rPr>
          <w:rFonts w:ascii="Optima" w:hAnsi="Optima"/>
          <w:b/>
          <w:sz w:val="22"/>
          <w:szCs w:val="22"/>
        </w:rPr>
        <w:t>t:</w:t>
      </w:r>
      <w:r w:rsidR="00C71143">
        <w:rPr>
          <w:rFonts w:ascii="Optima" w:hAnsi="Optima"/>
          <w:bCs/>
          <w:sz w:val="22"/>
          <w:szCs w:val="22"/>
        </w:rPr>
        <w:t xml:space="preserve"> </w:t>
      </w:r>
      <w:r w:rsidR="00EF0644">
        <w:rPr>
          <w:rFonts w:ascii="Optima" w:hAnsi="Optima"/>
          <w:bCs/>
          <w:sz w:val="22"/>
          <w:szCs w:val="22"/>
        </w:rPr>
        <w:t>Towards Semi-Autonomous Surgical Robotics Using Cognitive Load Sensing and Algorithms by Dr. Denny Yu</w:t>
      </w:r>
    </w:p>
    <w:p w14:paraId="327FF0D1" w14:textId="77777777" w:rsidR="008C51CE" w:rsidRDefault="008C51CE" w:rsidP="00AA0D55">
      <w:pPr>
        <w:rPr>
          <w:rFonts w:ascii="Optima" w:hAnsi="Optima"/>
          <w:bCs/>
          <w:sz w:val="22"/>
          <w:szCs w:val="22"/>
        </w:rPr>
      </w:pPr>
    </w:p>
    <w:p w14:paraId="6DDF8ABD" w14:textId="7AA342C5" w:rsidR="00C9359D" w:rsidRDefault="00984FA0" w:rsidP="00A73C23">
      <w:pPr>
        <w:ind w:left="450" w:hanging="450"/>
        <w:rPr>
          <w:rFonts w:ascii="Optima" w:hAnsi="Optima"/>
          <w:bCs/>
          <w:sz w:val="22"/>
          <w:szCs w:val="22"/>
        </w:rPr>
      </w:pPr>
      <w:r w:rsidRPr="004E009E">
        <w:rPr>
          <w:rFonts w:ascii="Optima" w:hAnsi="Optima"/>
          <w:b/>
          <w:sz w:val="22"/>
          <w:szCs w:val="22"/>
        </w:rPr>
        <w:t>Attendees</w:t>
      </w:r>
      <w:r w:rsidR="00A73C23" w:rsidRPr="004E009E">
        <w:rPr>
          <w:rFonts w:ascii="Optima" w:hAnsi="Optima"/>
          <w:b/>
          <w:sz w:val="22"/>
          <w:szCs w:val="22"/>
        </w:rPr>
        <w:t>:</w:t>
      </w:r>
      <w:r w:rsidR="00A73C23" w:rsidRPr="002706C7">
        <w:rPr>
          <w:rFonts w:ascii="Optima" w:hAnsi="Optima"/>
          <w:bCs/>
          <w:sz w:val="22"/>
          <w:szCs w:val="22"/>
        </w:rPr>
        <w:t xml:space="preserve"> </w:t>
      </w:r>
      <w:r w:rsidR="00C9359D">
        <w:rPr>
          <w:rFonts w:ascii="Optima" w:hAnsi="Optima"/>
          <w:bCs/>
          <w:sz w:val="22"/>
          <w:szCs w:val="22"/>
        </w:rPr>
        <w:t xml:space="preserve">(#: </w:t>
      </w:r>
      <w:r w:rsidR="004D1D41">
        <w:rPr>
          <w:rFonts w:ascii="Optima" w:hAnsi="Optima"/>
          <w:bCs/>
          <w:sz w:val="22"/>
          <w:szCs w:val="22"/>
        </w:rPr>
        <w:t>1</w:t>
      </w:r>
      <w:r w:rsidR="00966477">
        <w:rPr>
          <w:rFonts w:ascii="Optima" w:hAnsi="Optima"/>
          <w:bCs/>
          <w:sz w:val="22"/>
          <w:szCs w:val="22"/>
        </w:rPr>
        <w:t>1</w:t>
      </w:r>
      <w:r w:rsidR="00C9359D">
        <w:rPr>
          <w:rFonts w:ascii="Optima" w:hAnsi="Optima"/>
          <w:bCs/>
          <w:sz w:val="22"/>
          <w:szCs w:val="22"/>
        </w:rPr>
        <w:t xml:space="preserve">) </w:t>
      </w:r>
    </w:p>
    <w:p w14:paraId="74CCFDF5" w14:textId="265928A9" w:rsidR="00A73C23" w:rsidRDefault="00F55F17" w:rsidP="00126CB6">
      <w:pPr>
        <w:ind w:left="810"/>
        <w:rPr>
          <w:rFonts w:ascii="Optima" w:hAnsi="Optima"/>
          <w:bCs/>
          <w:sz w:val="22"/>
          <w:szCs w:val="22"/>
        </w:rPr>
      </w:pPr>
      <w:r>
        <w:rPr>
          <w:rFonts w:ascii="Optima" w:hAnsi="Optima"/>
          <w:bCs/>
          <w:sz w:val="22"/>
          <w:szCs w:val="22"/>
        </w:rPr>
        <w:t>Dr. Denny Yu</w:t>
      </w:r>
      <w:r w:rsidRPr="00126CB6">
        <w:rPr>
          <w:rFonts w:ascii="Optima" w:hAnsi="Optima" w:hint="eastAsia"/>
          <w:bCs/>
          <w:sz w:val="22"/>
          <w:szCs w:val="22"/>
        </w:rPr>
        <w:t>,</w:t>
      </w:r>
      <w:r w:rsidRPr="00126CB6">
        <w:rPr>
          <w:rFonts w:ascii="Optima" w:hAnsi="Optima"/>
          <w:bCs/>
          <w:sz w:val="22"/>
          <w:szCs w:val="22"/>
        </w:rPr>
        <w:t xml:space="preserve"> Dr. </w:t>
      </w:r>
      <w:r w:rsidR="00C86537">
        <w:rPr>
          <w:rFonts w:ascii="Optima" w:hAnsi="Optima"/>
          <w:bCs/>
          <w:sz w:val="22"/>
          <w:szCs w:val="22"/>
        </w:rPr>
        <w:t xml:space="preserve">Boyi Hu, </w:t>
      </w:r>
      <w:proofErr w:type="spellStart"/>
      <w:r w:rsidR="008A18BE">
        <w:rPr>
          <w:rFonts w:ascii="Optima" w:hAnsi="Optima"/>
          <w:bCs/>
          <w:sz w:val="22"/>
          <w:szCs w:val="22"/>
        </w:rPr>
        <w:t>Yunmei</w:t>
      </w:r>
      <w:proofErr w:type="spellEnd"/>
      <w:r w:rsidR="008A18BE">
        <w:rPr>
          <w:rFonts w:ascii="Optima" w:hAnsi="Optima"/>
          <w:bCs/>
          <w:sz w:val="22"/>
          <w:szCs w:val="22"/>
        </w:rPr>
        <w:t xml:space="preserve"> Liu, Yue Luo, Nicolas Grimaldi, </w:t>
      </w:r>
      <w:proofErr w:type="spellStart"/>
      <w:r w:rsidR="008A18BE">
        <w:rPr>
          <w:rFonts w:ascii="Optima" w:hAnsi="Optima"/>
          <w:bCs/>
          <w:sz w:val="22"/>
          <w:szCs w:val="22"/>
        </w:rPr>
        <w:t>Zihan</w:t>
      </w:r>
      <w:proofErr w:type="spellEnd"/>
      <w:r w:rsidR="008A18BE">
        <w:rPr>
          <w:rFonts w:ascii="Optima" w:hAnsi="Optima"/>
          <w:bCs/>
          <w:sz w:val="22"/>
          <w:szCs w:val="22"/>
        </w:rPr>
        <w:t xml:space="preserve"> Zhang, </w:t>
      </w:r>
      <w:proofErr w:type="spellStart"/>
      <w:r w:rsidR="00330C8A">
        <w:rPr>
          <w:rFonts w:ascii="Optima" w:hAnsi="Optima"/>
          <w:bCs/>
          <w:sz w:val="22"/>
          <w:szCs w:val="22"/>
        </w:rPr>
        <w:t>Yuhao</w:t>
      </w:r>
      <w:proofErr w:type="spellEnd"/>
      <w:r w:rsidR="00330C8A">
        <w:rPr>
          <w:rFonts w:ascii="Optima" w:hAnsi="Optima"/>
          <w:bCs/>
          <w:sz w:val="22"/>
          <w:szCs w:val="22"/>
        </w:rPr>
        <w:t xml:space="preserve"> Chen, </w:t>
      </w:r>
      <w:r w:rsidR="00C86537">
        <w:rPr>
          <w:rFonts w:ascii="Optima" w:hAnsi="Optima"/>
          <w:bCs/>
          <w:sz w:val="22"/>
          <w:szCs w:val="22"/>
        </w:rPr>
        <w:t xml:space="preserve">Xingjian Ma, Yang Ye, </w:t>
      </w:r>
      <w:proofErr w:type="spellStart"/>
      <w:r w:rsidR="00C86537">
        <w:rPr>
          <w:rFonts w:ascii="Optima" w:hAnsi="Optima"/>
          <w:bCs/>
          <w:sz w:val="22"/>
          <w:szCs w:val="22"/>
        </w:rPr>
        <w:t>Lijiao</w:t>
      </w:r>
      <w:proofErr w:type="spellEnd"/>
      <w:r w:rsidR="00C86537">
        <w:rPr>
          <w:rFonts w:ascii="Optima" w:hAnsi="Optima"/>
          <w:bCs/>
          <w:sz w:val="22"/>
          <w:szCs w:val="22"/>
        </w:rPr>
        <w:t xml:space="preserve"> Wang, Billy Vann</w:t>
      </w:r>
    </w:p>
    <w:p w14:paraId="4579A9EB" w14:textId="677883FF" w:rsidR="00A879AC" w:rsidRDefault="00A879AC" w:rsidP="00A879AC">
      <w:pPr>
        <w:rPr>
          <w:rFonts w:ascii="Optima" w:hAnsi="Optima"/>
          <w:bCs/>
          <w:sz w:val="22"/>
          <w:szCs w:val="22"/>
        </w:rPr>
      </w:pPr>
    </w:p>
    <w:p w14:paraId="156CAF7F" w14:textId="729853E1" w:rsidR="00A879AC" w:rsidRDefault="00A879AC" w:rsidP="00A879AC">
      <w:pPr>
        <w:rPr>
          <w:rFonts w:ascii="Optima" w:hAnsi="Optima"/>
          <w:bCs/>
          <w:sz w:val="22"/>
          <w:szCs w:val="22"/>
        </w:rPr>
      </w:pPr>
      <w:r w:rsidRPr="00574780">
        <w:rPr>
          <w:rFonts w:ascii="Optima" w:hAnsi="Optima"/>
          <w:b/>
          <w:sz w:val="22"/>
          <w:szCs w:val="22"/>
        </w:rPr>
        <w:t>Note Taker</w:t>
      </w:r>
      <w:r>
        <w:rPr>
          <w:rFonts w:ascii="Optima" w:hAnsi="Optima"/>
          <w:bCs/>
          <w:sz w:val="22"/>
          <w:szCs w:val="22"/>
        </w:rPr>
        <w:t xml:space="preserve">: </w:t>
      </w:r>
      <w:proofErr w:type="spellStart"/>
      <w:r>
        <w:rPr>
          <w:rFonts w:ascii="Optima" w:hAnsi="Optima"/>
          <w:bCs/>
          <w:sz w:val="22"/>
          <w:szCs w:val="22"/>
        </w:rPr>
        <w:t>Zihan</w:t>
      </w:r>
      <w:proofErr w:type="spellEnd"/>
      <w:r>
        <w:rPr>
          <w:rFonts w:ascii="Optima" w:hAnsi="Optima"/>
          <w:bCs/>
          <w:sz w:val="22"/>
          <w:szCs w:val="22"/>
        </w:rPr>
        <w:t xml:space="preserve"> Zhang</w:t>
      </w:r>
    </w:p>
    <w:p w14:paraId="7A5D4183" w14:textId="77777777" w:rsidR="008A18BE" w:rsidRDefault="008A18BE" w:rsidP="00A73C23">
      <w:pPr>
        <w:ind w:left="450" w:hanging="450"/>
        <w:rPr>
          <w:rFonts w:ascii="Optima" w:hAnsi="Optima"/>
          <w:bCs/>
          <w:sz w:val="22"/>
          <w:szCs w:val="22"/>
        </w:rPr>
      </w:pPr>
    </w:p>
    <w:p w14:paraId="1F9093B9" w14:textId="3A5048AD" w:rsidR="004E009E" w:rsidRDefault="004E009E" w:rsidP="00A73C23">
      <w:pPr>
        <w:ind w:left="450" w:hanging="450"/>
        <w:rPr>
          <w:rFonts w:ascii="Optima" w:hAnsi="Optima"/>
          <w:bCs/>
          <w:sz w:val="22"/>
          <w:szCs w:val="22"/>
        </w:rPr>
      </w:pPr>
      <w:r w:rsidRPr="003120C3">
        <w:rPr>
          <w:rFonts w:ascii="Optima" w:hAnsi="Optima"/>
          <w:b/>
          <w:sz w:val="22"/>
          <w:szCs w:val="22"/>
        </w:rPr>
        <w:t>Notes</w:t>
      </w:r>
      <w:r>
        <w:rPr>
          <w:rFonts w:ascii="Optima" w:hAnsi="Optima"/>
          <w:bCs/>
          <w:sz w:val="22"/>
          <w:szCs w:val="22"/>
        </w:rPr>
        <w:t xml:space="preserve">: </w:t>
      </w:r>
    </w:p>
    <w:p w14:paraId="3500EF10" w14:textId="57C5E84B" w:rsidR="00A616FA" w:rsidRDefault="00A616FA" w:rsidP="00A73C23">
      <w:pPr>
        <w:ind w:left="450" w:hanging="450"/>
        <w:rPr>
          <w:rFonts w:ascii="Optima" w:hAnsi="Optima"/>
          <w:bCs/>
          <w:sz w:val="22"/>
          <w:szCs w:val="22"/>
        </w:rPr>
      </w:pPr>
    </w:p>
    <w:p w14:paraId="4C994F80" w14:textId="6BC3ABB5" w:rsidR="00E22063" w:rsidRPr="00362159" w:rsidRDefault="00A616FA" w:rsidP="00362159">
      <w:pPr>
        <w:pStyle w:val="ListParagraph"/>
        <w:numPr>
          <w:ilvl w:val="0"/>
          <w:numId w:val="2"/>
        </w:numPr>
        <w:ind w:left="810" w:hanging="450"/>
        <w:rPr>
          <w:rFonts w:ascii="Optima" w:hAnsi="Optima"/>
          <w:bCs/>
          <w:sz w:val="22"/>
          <w:szCs w:val="22"/>
        </w:rPr>
      </w:pPr>
      <w:r>
        <w:rPr>
          <w:rFonts w:ascii="Optima" w:hAnsi="Optima"/>
          <w:bCs/>
          <w:sz w:val="22"/>
          <w:szCs w:val="22"/>
        </w:rPr>
        <w:t xml:space="preserve">Talk </w:t>
      </w:r>
      <w:r w:rsidR="00F57466">
        <w:rPr>
          <w:rFonts w:ascii="Optima" w:hAnsi="Optima"/>
          <w:bCs/>
          <w:sz w:val="22"/>
          <w:szCs w:val="22"/>
        </w:rPr>
        <w:t>(~35 minutes)</w:t>
      </w:r>
    </w:p>
    <w:p w14:paraId="5E6D7018" w14:textId="39CDB5DC" w:rsidR="00A616FA" w:rsidRPr="00A616FA" w:rsidRDefault="00A616FA" w:rsidP="00126CB6">
      <w:pPr>
        <w:pStyle w:val="ListParagraph"/>
        <w:ind w:left="810"/>
        <w:rPr>
          <w:rFonts w:ascii="Optima" w:hAnsi="Optima"/>
          <w:bCs/>
          <w:sz w:val="22"/>
          <w:szCs w:val="22"/>
        </w:rPr>
      </w:pPr>
      <w:r w:rsidRPr="00A616FA">
        <w:rPr>
          <w:rFonts w:ascii="Optima" w:hAnsi="Optima"/>
          <w:bCs/>
          <w:sz w:val="22"/>
          <w:szCs w:val="22"/>
        </w:rPr>
        <w:t>The HFES Student Chapter had our first one-hour seminar from Dr. Denny Yu, an associate professor at Purdue university, on September 13th in Weil Hall. The dynamic environment of indispensable healthcare services requires a heavy workload from personnel. In other words, it should be noticed how to develop an adaptive interaction triggered by cognitive workload, and how the application of it can improve surgeons’ task performance. To handle this problem, Dr. Yu’s research applies sensing and machine learning techniques in these stressful environments to improve human performance. At the same time, his topic covers gazing entropy correlated with self-reported workload, using cognitive load to predict learning, the proposed multi-sensor approach outperformed individual modality in workload level classification. After the one-hour seminar, he also arranged a question answering session with HFES members.</w:t>
      </w:r>
    </w:p>
    <w:p w14:paraId="49F3086E" w14:textId="528B7B11" w:rsidR="00A616FA" w:rsidRDefault="00A616FA" w:rsidP="00A73C23">
      <w:pPr>
        <w:ind w:left="450" w:hanging="450"/>
        <w:rPr>
          <w:rFonts w:ascii="Optima" w:hAnsi="Optima"/>
          <w:bCs/>
          <w:sz w:val="22"/>
          <w:szCs w:val="22"/>
        </w:rPr>
      </w:pPr>
    </w:p>
    <w:p w14:paraId="4BFD1E01" w14:textId="00CC249B" w:rsidR="00F57466" w:rsidRDefault="00F57466" w:rsidP="00126CB6">
      <w:pPr>
        <w:pStyle w:val="ListParagraph"/>
        <w:numPr>
          <w:ilvl w:val="0"/>
          <w:numId w:val="2"/>
        </w:numPr>
        <w:ind w:left="810" w:hanging="450"/>
        <w:rPr>
          <w:rFonts w:ascii="Optima" w:hAnsi="Optima"/>
          <w:bCs/>
          <w:sz w:val="22"/>
          <w:szCs w:val="22"/>
        </w:rPr>
      </w:pPr>
      <w:r>
        <w:rPr>
          <w:rFonts w:ascii="Optima" w:hAnsi="Optima"/>
          <w:bCs/>
          <w:sz w:val="22"/>
          <w:szCs w:val="22"/>
        </w:rPr>
        <w:t>Q&amp;A (</w:t>
      </w:r>
      <w:r w:rsidR="00C9359D">
        <w:rPr>
          <w:rFonts w:ascii="Optima" w:hAnsi="Optima"/>
          <w:bCs/>
          <w:sz w:val="22"/>
          <w:szCs w:val="22"/>
        </w:rPr>
        <w:t>~</w:t>
      </w:r>
      <w:r>
        <w:rPr>
          <w:rFonts w:ascii="Optima" w:hAnsi="Optima"/>
          <w:bCs/>
          <w:sz w:val="22"/>
          <w:szCs w:val="22"/>
        </w:rPr>
        <w:t xml:space="preserve">15 minutes): </w:t>
      </w:r>
    </w:p>
    <w:p w14:paraId="065D944A" w14:textId="1F51FB2A" w:rsidR="00844AEC" w:rsidRDefault="00844AEC" w:rsidP="002E0C8D">
      <w:pPr>
        <w:pStyle w:val="ListParagraph"/>
        <w:ind w:left="810"/>
        <w:rPr>
          <w:rFonts w:ascii="Optima" w:hAnsi="Optima"/>
          <w:bCs/>
          <w:sz w:val="22"/>
          <w:szCs w:val="22"/>
        </w:rPr>
      </w:pPr>
      <w:r w:rsidRPr="00844AEC">
        <w:rPr>
          <w:rFonts w:ascii="Optima" w:hAnsi="Optima"/>
          <w:bCs/>
          <w:sz w:val="22"/>
          <w:szCs w:val="22"/>
        </w:rPr>
        <w:t>The use of technology</w:t>
      </w:r>
      <w:r w:rsidR="006A3192">
        <w:rPr>
          <w:rFonts w:ascii="Optima" w:hAnsi="Optima"/>
          <w:bCs/>
          <w:sz w:val="22"/>
          <w:szCs w:val="22"/>
        </w:rPr>
        <w:t xml:space="preserve"> and </w:t>
      </w:r>
      <w:r w:rsidRPr="00844AEC">
        <w:rPr>
          <w:rFonts w:ascii="Optima" w:hAnsi="Optima"/>
          <w:bCs/>
          <w:sz w:val="22"/>
          <w:szCs w:val="22"/>
        </w:rPr>
        <w:t xml:space="preserve">metrics to measure cognitive </w:t>
      </w:r>
      <w:r w:rsidR="00DB4490" w:rsidRPr="00A616FA">
        <w:rPr>
          <w:rFonts w:ascii="Optima" w:hAnsi="Optima"/>
          <w:bCs/>
          <w:sz w:val="22"/>
          <w:szCs w:val="22"/>
        </w:rPr>
        <w:t>load</w:t>
      </w:r>
      <w:r w:rsidR="00B72438">
        <w:rPr>
          <w:rFonts w:ascii="Optima" w:hAnsi="Optima"/>
          <w:bCs/>
          <w:sz w:val="22"/>
          <w:szCs w:val="22"/>
        </w:rPr>
        <w:t xml:space="preserve"> </w:t>
      </w:r>
      <w:r w:rsidRPr="00844AEC">
        <w:rPr>
          <w:rFonts w:ascii="Optima" w:hAnsi="Optima"/>
          <w:bCs/>
          <w:sz w:val="22"/>
          <w:szCs w:val="22"/>
        </w:rPr>
        <w:t xml:space="preserve">and other relevant </w:t>
      </w:r>
      <w:r w:rsidR="004854B5">
        <w:rPr>
          <w:rFonts w:ascii="Optima" w:hAnsi="Optima"/>
          <w:bCs/>
          <w:sz w:val="22"/>
          <w:szCs w:val="22"/>
        </w:rPr>
        <w:t xml:space="preserve">questions </w:t>
      </w:r>
      <w:r w:rsidRPr="00844AEC">
        <w:rPr>
          <w:rFonts w:ascii="Optima" w:hAnsi="Optima"/>
          <w:bCs/>
          <w:sz w:val="22"/>
          <w:szCs w:val="22"/>
        </w:rPr>
        <w:t xml:space="preserve">were </w:t>
      </w:r>
      <w:r w:rsidR="006B2408">
        <w:rPr>
          <w:rFonts w:ascii="Optima" w:hAnsi="Optima"/>
          <w:bCs/>
          <w:sz w:val="22"/>
          <w:szCs w:val="22"/>
        </w:rPr>
        <w:t>raised and answered.</w:t>
      </w:r>
    </w:p>
    <w:p w14:paraId="1DB38FFC" w14:textId="77777777" w:rsidR="00F13B57" w:rsidRPr="00F57466" w:rsidRDefault="00F13B57" w:rsidP="00F57466">
      <w:pPr>
        <w:pStyle w:val="ListParagraph"/>
        <w:rPr>
          <w:rFonts w:ascii="Optima" w:hAnsi="Optima"/>
          <w:bCs/>
          <w:sz w:val="22"/>
          <w:szCs w:val="22"/>
        </w:rPr>
      </w:pPr>
    </w:p>
    <w:p w14:paraId="6FCE15A1" w14:textId="71429A48" w:rsidR="00A616FA" w:rsidRPr="002706C7" w:rsidRDefault="00A616FA" w:rsidP="002873C4">
      <w:pPr>
        <w:ind w:left="450" w:hanging="450"/>
        <w:rPr>
          <w:rFonts w:ascii="Optima" w:hAnsi="Optima"/>
          <w:bCs/>
          <w:sz w:val="22"/>
          <w:szCs w:val="22"/>
        </w:rPr>
      </w:pPr>
      <w:r w:rsidRPr="003120C3">
        <w:rPr>
          <w:rFonts w:ascii="Optima" w:hAnsi="Optima"/>
          <w:b/>
          <w:sz w:val="22"/>
          <w:szCs w:val="22"/>
        </w:rPr>
        <w:t>Next Event</w:t>
      </w:r>
      <w:r>
        <w:rPr>
          <w:rFonts w:ascii="Optima" w:hAnsi="Optima"/>
          <w:bCs/>
          <w:sz w:val="22"/>
          <w:szCs w:val="22"/>
        </w:rPr>
        <w:t>:</w:t>
      </w:r>
    </w:p>
    <w:p w14:paraId="603DC347" w14:textId="50BFAC58" w:rsidR="0072221A" w:rsidRPr="00C82601" w:rsidRDefault="00C82601" w:rsidP="002E0C8D">
      <w:pPr>
        <w:ind w:left="810"/>
        <w:rPr>
          <w:rFonts w:ascii="Optima" w:hAnsi="Optima"/>
          <w:bCs/>
          <w:sz w:val="22"/>
          <w:szCs w:val="22"/>
        </w:rPr>
      </w:pPr>
      <w:r>
        <w:rPr>
          <w:rFonts w:ascii="Optima" w:hAnsi="Optima"/>
          <w:bCs/>
          <w:sz w:val="22"/>
          <w:szCs w:val="22"/>
        </w:rPr>
        <w:t>Academic Q&amp;A</w:t>
      </w:r>
      <w:r w:rsidR="0072221A" w:rsidRPr="00C82601">
        <w:rPr>
          <w:rFonts w:ascii="Optima" w:hAnsi="Optima"/>
          <w:bCs/>
          <w:sz w:val="22"/>
          <w:szCs w:val="22"/>
        </w:rPr>
        <w:t xml:space="preserve"> </w:t>
      </w:r>
      <w:r>
        <w:rPr>
          <w:rFonts w:ascii="Optima" w:hAnsi="Optima"/>
          <w:bCs/>
          <w:sz w:val="22"/>
          <w:szCs w:val="22"/>
        </w:rPr>
        <w:t xml:space="preserve">by </w:t>
      </w:r>
      <w:r w:rsidR="0072221A" w:rsidRPr="00C82601">
        <w:rPr>
          <w:rFonts w:ascii="Optima" w:hAnsi="Optima"/>
          <w:bCs/>
          <w:sz w:val="22"/>
          <w:szCs w:val="22"/>
        </w:rPr>
        <w:t xml:space="preserve">Dr. </w:t>
      </w:r>
      <w:r w:rsidRPr="00C82601">
        <w:rPr>
          <w:rFonts w:ascii="Optima" w:hAnsi="Optima"/>
          <w:bCs/>
          <w:sz w:val="22"/>
          <w:szCs w:val="22"/>
        </w:rPr>
        <w:t>Leia Stirling</w:t>
      </w:r>
    </w:p>
    <w:p w14:paraId="3C795BE7" w14:textId="32161528" w:rsidR="0072221A" w:rsidRPr="00C82601" w:rsidRDefault="00BF5F99" w:rsidP="002E0C8D">
      <w:pPr>
        <w:ind w:left="810"/>
        <w:rPr>
          <w:rFonts w:ascii="Optima" w:hAnsi="Optima"/>
          <w:bCs/>
          <w:sz w:val="22"/>
          <w:szCs w:val="22"/>
        </w:rPr>
      </w:pPr>
      <w:r>
        <w:rPr>
          <w:rFonts w:ascii="Optima" w:hAnsi="Optima"/>
          <w:bCs/>
          <w:sz w:val="22"/>
          <w:szCs w:val="22"/>
        </w:rPr>
        <w:t>Friday</w:t>
      </w:r>
      <w:r w:rsidR="0072221A" w:rsidRPr="00C82601">
        <w:rPr>
          <w:rFonts w:ascii="Optima" w:hAnsi="Optima"/>
          <w:bCs/>
          <w:sz w:val="22"/>
          <w:szCs w:val="22"/>
        </w:rPr>
        <w:t xml:space="preserve">, September </w:t>
      </w:r>
      <w:r>
        <w:rPr>
          <w:rFonts w:ascii="Optima" w:hAnsi="Optima"/>
          <w:bCs/>
          <w:sz w:val="22"/>
          <w:szCs w:val="22"/>
        </w:rPr>
        <w:t>2</w:t>
      </w:r>
      <w:r w:rsidR="0072221A" w:rsidRPr="00C82601">
        <w:rPr>
          <w:rFonts w:ascii="Optima" w:hAnsi="Optima"/>
          <w:bCs/>
          <w:sz w:val="22"/>
          <w:szCs w:val="22"/>
        </w:rPr>
        <w:t xml:space="preserve">3, 2022, </w:t>
      </w:r>
      <w:r>
        <w:rPr>
          <w:rFonts w:ascii="Optima" w:hAnsi="Optima"/>
          <w:bCs/>
          <w:sz w:val="22"/>
          <w:szCs w:val="22"/>
        </w:rPr>
        <w:t>10</w:t>
      </w:r>
      <w:r w:rsidR="0072221A" w:rsidRPr="00C82601">
        <w:rPr>
          <w:rFonts w:ascii="Optima" w:hAnsi="Optima"/>
          <w:bCs/>
          <w:sz w:val="22"/>
          <w:szCs w:val="22"/>
        </w:rPr>
        <w:t>:</w:t>
      </w:r>
      <w:r>
        <w:rPr>
          <w:rFonts w:ascii="Optima" w:hAnsi="Optima"/>
          <w:bCs/>
          <w:sz w:val="22"/>
          <w:szCs w:val="22"/>
        </w:rPr>
        <w:t>0</w:t>
      </w:r>
      <w:r w:rsidR="0072221A" w:rsidRPr="00C82601">
        <w:rPr>
          <w:rFonts w:ascii="Optima" w:hAnsi="Optima"/>
          <w:bCs/>
          <w:sz w:val="22"/>
          <w:szCs w:val="22"/>
        </w:rPr>
        <w:t xml:space="preserve">0 </w:t>
      </w:r>
      <w:r>
        <w:rPr>
          <w:rFonts w:ascii="Optima" w:hAnsi="Optima"/>
          <w:bCs/>
          <w:sz w:val="22"/>
          <w:szCs w:val="22"/>
        </w:rPr>
        <w:t>AM</w:t>
      </w:r>
      <w:r w:rsidR="0072221A" w:rsidRPr="00C82601">
        <w:rPr>
          <w:rFonts w:ascii="Optima" w:hAnsi="Optima"/>
          <w:bCs/>
          <w:sz w:val="22"/>
          <w:szCs w:val="22"/>
        </w:rPr>
        <w:t xml:space="preserve"> to</w:t>
      </w:r>
      <w:r>
        <w:rPr>
          <w:rFonts w:ascii="Optima" w:hAnsi="Optima"/>
          <w:bCs/>
          <w:sz w:val="22"/>
          <w:szCs w:val="22"/>
        </w:rPr>
        <w:t xml:space="preserve"> 11</w:t>
      </w:r>
      <w:r w:rsidR="0072221A" w:rsidRPr="00C82601">
        <w:rPr>
          <w:rFonts w:ascii="Optima" w:hAnsi="Optima"/>
          <w:bCs/>
          <w:sz w:val="22"/>
          <w:szCs w:val="22"/>
        </w:rPr>
        <w:t>:</w:t>
      </w:r>
      <w:r w:rsidR="00C72279">
        <w:rPr>
          <w:rFonts w:ascii="Optima" w:hAnsi="Optima"/>
          <w:bCs/>
          <w:sz w:val="22"/>
          <w:szCs w:val="22"/>
        </w:rPr>
        <w:t>0</w:t>
      </w:r>
      <w:r w:rsidR="0072221A" w:rsidRPr="00C82601">
        <w:rPr>
          <w:rFonts w:ascii="Optima" w:hAnsi="Optima"/>
          <w:bCs/>
          <w:sz w:val="22"/>
          <w:szCs w:val="22"/>
        </w:rPr>
        <w:t xml:space="preserve">0 </w:t>
      </w:r>
      <w:r>
        <w:rPr>
          <w:rFonts w:ascii="Optima" w:hAnsi="Optima"/>
          <w:bCs/>
          <w:sz w:val="22"/>
          <w:szCs w:val="22"/>
        </w:rPr>
        <w:t>A</w:t>
      </w:r>
      <w:r w:rsidR="0072221A" w:rsidRPr="00C82601">
        <w:rPr>
          <w:rFonts w:ascii="Optima" w:hAnsi="Optima"/>
          <w:bCs/>
          <w:sz w:val="22"/>
          <w:szCs w:val="22"/>
        </w:rPr>
        <w:t>M</w:t>
      </w:r>
    </w:p>
    <w:p w14:paraId="44CBD9B0" w14:textId="16C76FFB" w:rsidR="00A73C23" w:rsidRPr="00C82601" w:rsidRDefault="0072221A" w:rsidP="002E0C8D">
      <w:pPr>
        <w:ind w:left="810"/>
        <w:rPr>
          <w:rFonts w:ascii="Optima" w:hAnsi="Optima"/>
          <w:bCs/>
          <w:sz w:val="22"/>
          <w:szCs w:val="22"/>
        </w:rPr>
      </w:pPr>
      <w:r w:rsidRPr="00C82601">
        <w:rPr>
          <w:rFonts w:ascii="Optima" w:hAnsi="Optima"/>
          <w:bCs/>
          <w:sz w:val="22"/>
          <w:szCs w:val="22"/>
        </w:rPr>
        <w:t>Weil Hall 406</w:t>
      </w:r>
    </w:p>
    <w:p w14:paraId="12C1CCA4" w14:textId="76262C55" w:rsidR="001D3741" w:rsidRDefault="001D3741">
      <w:r>
        <w:br w:type="page"/>
      </w:r>
    </w:p>
    <w:p w14:paraId="317FA7ED" w14:textId="66453881" w:rsidR="00A73C23" w:rsidRDefault="001D3741">
      <w:r>
        <w:rPr>
          <w:noProof/>
        </w:rPr>
        <w:lastRenderedPageBreak/>
        <w:drawing>
          <wp:inline distT="0" distB="0" distL="0" distR="0" wp14:anchorId="67938E9B" wp14:editId="01DAACC7">
            <wp:extent cx="5943600" cy="334391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343910"/>
                    </a:xfrm>
                    <a:prstGeom prst="rect">
                      <a:avLst/>
                    </a:prstGeom>
                  </pic:spPr>
                </pic:pic>
              </a:graphicData>
            </a:graphic>
          </wp:inline>
        </w:drawing>
      </w:r>
      <w:r>
        <w:rPr>
          <w:noProof/>
        </w:rPr>
        <w:drawing>
          <wp:inline distT="0" distB="0" distL="0" distR="0" wp14:anchorId="70E99DBE" wp14:editId="7E334668">
            <wp:extent cx="5943600" cy="33439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5943600" cy="3343910"/>
                    </a:xfrm>
                    <a:prstGeom prst="rect">
                      <a:avLst/>
                    </a:prstGeom>
                  </pic:spPr>
                </pic:pic>
              </a:graphicData>
            </a:graphic>
          </wp:inline>
        </w:drawing>
      </w:r>
      <w:r>
        <w:rPr>
          <w:noProof/>
        </w:rPr>
        <w:lastRenderedPageBreak/>
        <w:drawing>
          <wp:inline distT="0" distB="0" distL="0" distR="0" wp14:anchorId="61FAA534" wp14:editId="5AC405EE">
            <wp:extent cx="5943600" cy="3339465"/>
            <wp:effectExtent l="0" t="0" r="0" b="635"/>
            <wp:docPr id="3" name="Picture 3" descr="A person standing in front of a projector screen&#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person standing in front of a projector screen&#10;&#10;Description automatically generated with medium confidence"/>
                    <pic:cNvPicPr/>
                  </pic:nvPicPr>
                  <pic:blipFill>
                    <a:blip r:embed="rId9" cstate="print">
                      <a:extLst>
                        <a:ext uri="{28A0092B-C50C-407E-A947-70E740481C1C}">
                          <a14:useLocalDpi xmlns:a14="http://schemas.microsoft.com/office/drawing/2010/main" val="0"/>
                        </a:ext>
                      </a:extLst>
                    </a:blip>
                    <a:stretch>
                      <a:fillRect/>
                    </a:stretch>
                  </pic:blipFill>
                  <pic:spPr>
                    <a:xfrm>
                      <a:off x="0" y="0"/>
                      <a:ext cx="5943600" cy="3339465"/>
                    </a:xfrm>
                    <a:prstGeom prst="rect">
                      <a:avLst/>
                    </a:prstGeom>
                  </pic:spPr>
                </pic:pic>
              </a:graphicData>
            </a:graphic>
          </wp:inline>
        </w:drawing>
      </w:r>
      <w:r>
        <w:rPr>
          <w:noProof/>
        </w:rPr>
        <w:drawing>
          <wp:inline distT="0" distB="0" distL="0" distR="0" wp14:anchorId="08959BD6" wp14:editId="6AC1D65E">
            <wp:extent cx="5943600" cy="3343275"/>
            <wp:effectExtent l="0" t="0" r="0" b="0"/>
            <wp:docPr id="4" name="Picture 4" descr="A group of people sitting in a classroom&#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A group of people sitting in a classroom&#10;&#10;Description automatically generated with medium confidence"/>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943600" cy="3343275"/>
                    </a:xfrm>
                    <a:prstGeom prst="rect">
                      <a:avLst/>
                    </a:prstGeom>
                  </pic:spPr>
                </pic:pic>
              </a:graphicData>
            </a:graphic>
          </wp:inline>
        </w:drawing>
      </w:r>
    </w:p>
    <w:sectPr w:rsidR="00A73C23" w:rsidSect="00AA5071">
      <w:head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B25FC7C" w14:textId="77777777" w:rsidR="009736A8" w:rsidRDefault="009736A8" w:rsidP="0069791F">
      <w:r>
        <w:separator/>
      </w:r>
    </w:p>
  </w:endnote>
  <w:endnote w:type="continuationSeparator" w:id="0">
    <w:p w14:paraId="63F4385C" w14:textId="77777777" w:rsidR="009736A8" w:rsidRDefault="009736A8" w:rsidP="0069791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Optima">
    <w:panose1 w:val="02000503060000020004"/>
    <w:charset w:val="00"/>
    <w:family w:val="auto"/>
    <w:pitch w:val="variable"/>
    <w:sig w:usb0="80000067" w:usb1="00000000" w:usb2="00000000" w:usb3="00000000" w:csb0="00000001" w:csb1="00000000"/>
  </w:font>
  <w:font w:name="Microsoft YaHei">
    <w:panose1 w:val="020B0503020204020204"/>
    <w:charset w:val="86"/>
    <w:family w:val="swiss"/>
    <w:pitch w:val="variable"/>
    <w:sig w:usb0="80000287" w:usb1="28CF3C52" w:usb2="00000016" w:usb3="00000000" w:csb0="0004001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64BDA10" w14:textId="77777777" w:rsidR="009736A8" w:rsidRDefault="009736A8" w:rsidP="0069791F">
      <w:r>
        <w:separator/>
      </w:r>
    </w:p>
  </w:footnote>
  <w:footnote w:type="continuationSeparator" w:id="0">
    <w:p w14:paraId="5462AC36" w14:textId="77777777" w:rsidR="009736A8" w:rsidRDefault="009736A8" w:rsidP="0069791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635605" w14:textId="7CBF410B" w:rsidR="0069791F" w:rsidRPr="00021C04" w:rsidRDefault="0069791F" w:rsidP="00021C04">
    <w:pPr>
      <w:tabs>
        <w:tab w:val="left" w:pos="8100"/>
      </w:tabs>
      <w:ind w:left="450" w:hanging="450"/>
      <w:rPr>
        <w:rFonts w:ascii="Optima" w:hAnsi="Optima"/>
        <w:bCs/>
        <w:color w:val="808080" w:themeColor="background1" w:themeShade="80"/>
        <w:szCs w:val="21"/>
      </w:rPr>
    </w:pPr>
    <w:r w:rsidRPr="00021C04">
      <w:rPr>
        <w:rFonts w:ascii="Optima" w:hAnsi="Optima"/>
        <w:bCs/>
        <w:color w:val="808080" w:themeColor="background1" w:themeShade="80"/>
        <w:szCs w:val="21"/>
      </w:rPr>
      <w:t>University of Florida HFES Student Chapter</w:t>
    </w:r>
    <w:r w:rsidRPr="00021C04">
      <w:rPr>
        <w:rFonts w:ascii="Optima" w:hAnsi="Optima"/>
        <w:bCs/>
        <w:color w:val="808080" w:themeColor="background1" w:themeShade="80"/>
        <w:szCs w:val="21"/>
      </w:rPr>
      <w:tab/>
      <w:t>09/13/2022</w:t>
    </w:r>
  </w:p>
  <w:p w14:paraId="719FD7E4" w14:textId="5D3B379D" w:rsidR="0069791F" w:rsidRDefault="0069791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560D20"/>
    <w:multiLevelType w:val="hybridMultilevel"/>
    <w:tmpl w:val="915C06C6"/>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7A113B1"/>
    <w:multiLevelType w:val="hybridMultilevel"/>
    <w:tmpl w:val="5D4CC8E4"/>
    <w:lvl w:ilvl="0" w:tplc="63ECDB2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187912100">
    <w:abstractNumId w:val="0"/>
  </w:num>
  <w:num w:numId="2" w16cid:durableId="153835215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hideSpellingErrors/>
  <w:hideGrammaticalErrors/>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51C9A"/>
    <w:rsid w:val="00004457"/>
    <w:rsid w:val="00021C04"/>
    <w:rsid w:val="00037ADA"/>
    <w:rsid w:val="000B544F"/>
    <w:rsid w:val="000B6B89"/>
    <w:rsid w:val="0010513F"/>
    <w:rsid w:val="00126CB6"/>
    <w:rsid w:val="001D3741"/>
    <w:rsid w:val="002873C4"/>
    <w:rsid w:val="002E0C8D"/>
    <w:rsid w:val="00303820"/>
    <w:rsid w:val="003120C3"/>
    <w:rsid w:val="00330C8A"/>
    <w:rsid w:val="00351C9A"/>
    <w:rsid w:val="0035208C"/>
    <w:rsid w:val="00362159"/>
    <w:rsid w:val="004854B5"/>
    <w:rsid w:val="004D1D41"/>
    <w:rsid w:val="004E009E"/>
    <w:rsid w:val="0055020C"/>
    <w:rsid w:val="005601A7"/>
    <w:rsid w:val="0069791F"/>
    <w:rsid w:val="006A3192"/>
    <w:rsid w:val="006B2408"/>
    <w:rsid w:val="0072221A"/>
    <w:rsid w:val="007857CE"/>
    <w:rsid w:val="007C17FF"/>
    <w:rsid w:val="00844AEC"/>
    <w:rsid w:val="00890C71"/>
    <w:rsid w:val="008A18BE"/>
    <w:rsid w:val="008A2153"/>
    <w:rsid w:val="008A7344"/>
    <w:rsid w:val="008C51CE"/>
    <w:rsid w:val="008E2064"/>
    <w:rsid w:val="00943AFC"/>
    <w:rsid w:val="00966477"/>
    <w:rsid w:val="00970861"/>
    <w:rsid w:val="009736A8"/>
    <w:rsid w:val="00984FA0"/>
    <w:rsid w:val="00A616FA"/>
    <w:rsid w:val="00A73C23"/>
    <w:rsid w:val="00A879AC"/>
    <w:rsid w:val="00AA0D55"/>
    <w:rsid w:val="00AA5071"/>
    <w:rsid w:val="00B36464"/>
    <w:rsid w:val="00B72438"/>
    <w:rsid w:val="00BF5F99"/>
    <w:rsid w:val="00C71143"/>
    <w:rsid w:val="00C72279"/>
    <w:rsid w:val="00C82601"/>
    <w:rsid w:val="00C86537"/>
    <w:rsid w:val="00C9359D"/>
    <w:rsid w:val="00D0549D"/>
    <w:rsid w:val="00D209CA"/>
    <w:rsid w:val="00DB4490"/>
    <w:rsid w:val="00DC22AF"/>
    <w:rsid w:val="00E22063"/>
    <w:rsid w:val="00E93843"/>
    <w:rsid w:val="00EF0644"/>
    <w:rsid w:val="00F13B57"/>
    <w:rsid w:val="00F15F54"/>
    <w:rsid w:val="00F2244D"/>
    <w:rsid w:val="00F55F17"/>
    <w:rsid w:val="00F57466"/>
    <w:rsid w:val="00F72F4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14:docId w14:val="3656FA62"/>
  <w15:chartTrackingRefBased/>
  <w15:docId w15:val="{B9642782-61C6-AB4C-8A78-E4F1BCADB3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73C23"/>
    <w:rPr>
      <w:rFonts w:eastAsiaTheme="minorHAnsi"/>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A73C23"/>
    <w:pPr>
      <w:ind w:left="720"/>
      <w:contextualSpacing/>
    </w:pPr>
  </w:style>
  <w:style w:type="paragraph" w:styleId="Header">
    <w:name w:val="header"/>
    <w:basedOn w:val="Normal"/>
    <w:link w:val="HeaderChar"/>
    <w:uiPriority w:val="99"/>
    <w:unhideWhenUsed/>
    <w:rsid w:val="0069791F"/>
    <w:pPr>
      <w:tabs>
        <w:tab w:val="center" w:pos="4680"/>
        <w:tab w:val="right" w:pos="9360"/>
      </w:tabs>
    </w:pPr>
  </w:style>
  <w:style w:type="character" w:customStyle="1" w:styleId="HeaderChar">
    <w:name w:val="Header Char"/>
    <w:basedOn w:val="DefaultParagraphFont"/>
    <w:link w:val="Header"/>
    <w:uiPriority w:val="99"/>
    <w:rsid w:val="0069791F"/>
    <w:rPr>
      <w:rFonts w:eastAsiaTheme="minorHAnsi"/>
      <w:lang w:eastAsia="en-US"/>
    </w:rPr>
  </w:style>
  <w:style w:type="paragraph" w:styleId="Footer">
    <w:name w:val="footer"/>
    <w:basedOn w:val="Normal"/>
    <w:link w:val="FooterChar"/>
    <w:uiPriority w:val="99"/>
    <w:unhideWhenUsed/>
    <w:rsid w:val="0069791F"/>
    <w:pPr>
      <w:tabs>
        <w:tab w:val="center" w:pos="4680"/>
        <w:tab w:val="right" w:pos="9360"/>
      </w:tabs>
    </w:pPr>
  </w:style>
  <w:style w:type="character" w:customStyle="1" w:styleId="FooterChar">
    <w:name w:val="Footer Char"/>
    <w:basedOn w:val="DefaultParagraphFont"/>
    <w:link w:val="Footer"/>
    <w:uiPriority w:val="99"/>
    <w:rsid w:val="0069791F"/>
    <w:rPr>
      <w:rFonts w:eastAsiaTheme="minorHAnsi"/>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3</Pages>
  <Words>238</Words>
  <Characters>1358</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Luo,Yue</dc:creator>
  <cp:keywords/>
  <dc:description/>
  <cp:lastModifiedBy>Zheng,Haolan</cp:lastModifiedBy>
  <cp:revision>5</cp:revision>
  <dcterms:created xsi:type="dcterms:W3CDTF">2022-09-20T02:22:00Z</dcterms:created>
  <dcterms:modified xsi:type="dcterms:W3CDTF">2022-09-24T01:23:00Z</dcterms:modified>
</cp:coreProperties>
</file>